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76DC6B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75F96E26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0A6EF545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4E7156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12</w:t>
                            </w:r>
                          </w:p>
                          <w:p w14:paraId="1623613F" w14:textId="5C1332A9" w:rsidR="00A4626D" w:rsidRPr="00A4626D" w:rsidRDefault="004E7156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Mindfulness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0A6EF545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4E7156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12</w:t>
                      </w:r>
                    </w:p>
                    <w:p w14:paraId="1623613F" w14:textId="5C1332A9" w:rsidR="00A4626D" w:rsidRPr="00A4626D" w:rsidRDefault="004E7156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Mindfulness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FBA1" w14:textId="77777777" w:rsidR="004E7156" w:rsidRPr="004E7156" w:rsidRDefault="004E7156" w:rsidP="004E7156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Mindfulness helps you stay present, reduce overwhelm and reconnect with your values. For LGBTQ+ people navigating stress, stigma or identity pressure, mindfulness can be a powerful tool for grounding and recovery.</w:t>
                            </w:r>
                          </w:p>
                          <w:p w14:paraId="5B7C12D0" w14:textId="71189773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5776FBA1" w14:textId="77777777" w:rsidR="004E7156" w:rsidRPr="004E7156" w:rsidRDefault="004E7156" w:rsidP="004E7156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Mindfulness helps you stay present, reduce overwhelm and reconnect with your values. For LGBTQ+ people navigating stress, stigma or identity pressure, mindfulness can be a powerful tool for grounding and recovery.</w:t>
                      </w:r>
                    </w:p>
                    <w:p w14:paraId="5B7C12D0" w14:textId="71189773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22DDF627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34327A81" w:rsidR="006C793F" w:rsidRDefault="006C793F" w:rsidP="006C793F">
      <w:pPr>
        <w:rPr>
          <w:b/>
          <w:bCs/>
        </w:rPr>
      </w:pPr>
    </w:p>
    <w:p w14:paraId="2E2F5944" w14:textId="34FC200E" w:rsidR="006C793F" w:rsidRDefault="003F38BF" w:rsidP="006C793F">
      <w:pPr>
        <w:rPr>
          <w:b/>
          <w:bCs/>
        </w:rPr>
      </w:pPr>
      <w:r w:rsidRPr="000D79C8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6B328AF6" wp14:editId="3069E334">
            <wp:simplePos x="0" y="0"/>
            <wp:positionH relativeFrom="margin">
              <wp:align>left</wp:align>
            </wp:positionH>
            <wp:positionV relativeFrom="paragraph">
              <wp:posOffset>249739</wp:posOffset>
            </wp:positionV>
            <wp:extent cx="889005" cy="1035170"/>
            <wp:effectExtent l="0" t="0" r="0" b="0"/>
            <wp:wrapNone/>
            <wp:docPr id="1672746820" name="Picture 12" descr="A blue heart in a yellow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46820" name="Picture 12" descr="A blue heart in a yellow circle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5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DDF55EF" wp14:editId="2E3E6BC2">
            <wp:simplePos x="0" y="0"/>
            <wp:positionH relativeFrom="margin">
              <wp:align>center</wp:align>
            </wp:positionH>
            <wp:positionV relativeFrom="paragraph">
              <wp:posOffset>138887</wp:posOffset>
            </wp:positionV>
            <wp:extent cx="1002665" cy="1161415"/>
            <wp:effectExtent l="0" t="0" r="0" b="635"/>
            <wp:wrapNone/>
            <wp:docPr id="2107215707" name="Picture 14" descr="A blue hand in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5707" name="Picture 14" descr="A blue hand in a circle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E79BDEC" wp14:editId="0CF8199F">
            <wp:simplePos x="0" y="0"/>
            <wp:positionH relativeFrom="margin">
              <wp:align>right</wp:align>
            </wp:positionH>
            <wp:positionV relativeFrom="paragraph">
              <wp:posOffset>191829</wp:posOffset>
            </wp:positionV>
            <wp:extent cx="839470" cy="1134110"/>
            <wp:effectExtent l="0" t="0" r="0" b="8890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145C5380" w:rsidR="00EE3573" w:rsidRDefault="00EE3573" w:rsidP="006C793F">
      <w:pPr>
        <w:rPr>
          <w:b/>
          <w:bCs/>
        </w:rPr>
      </w:pPr>
    </w:p>
    <w:p w14:paraId="10D5717E" w14:textId="30B1FB2B" w:rsidR="00A4626D" w:rsidRPr="00A4626D" w:rsidRDefault="00A4626D" w:rsidP="00A4626D">
      <w:pPr>
        <w:rPr>
          <w:b/>
          <w:bCs/>
        </w:rPr>
      </w:pPr>
    </w:p>
    <w:p w14:paraId="7882DB58" w14:textId="48B707BE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4C73F188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54DC0B72" w:rsidR="00EF65BE" w:rsidRDefault="004E7156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When do you feel most disconnected from the present moment?</w:t>
                            </w:r>
                          </w:p>
                          <w:p w14:paraId="298AEC32" w14:textId="77777777" w:rsidR="004E7156" w:rsidRPr="00CB2839" w:rsidRDefault="004E7156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54DC0B72" w:rsidR="00EF65BE" w:rsidRDefault="004E7156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When do you feel most disconnected from the present moment?</w:t>
                      </w:r>
                    </w:p>
                    <w:p w14:paraId="298AEC32" w14:textId="77777777" w:rsidR="004E7156" w:rsidRPr="00CB2839" w:rsidRDefault="004E7156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1705CE2B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1464BC6A" w:rsidR="00535D6C" w:rsidRDefault="004E7156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could mindfulness support you during difficult conversations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?</w:t>
                            </w:r>
                          </w:p>
                          <w:p w14:paraId="5A7EFC3B" w14:textId="77777777" w:rsidR="004E7156" w:rsidRPr="006217E2" w:rsidRDefault="004E7156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1464BC6A" w:rsidR="00535D6C" w:rsidRDefault="004E7156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How could mindfulness support you during difficult conversations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>?</w:t>
                      </w:r>
                    </w:p>
                    <w:p w14:paraId="5A7EFC3B" w14:textId="77777777" w:rsidR="004E7156" w:rsidRPr="006217E2" w:rsidRDefault="004E7156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54C30057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4C2C7B81" w:rsidR="00EF65BE" w:rsidRDefault="004E7156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mindful activities help you feel safe or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affirmed?</w:t>
                            </w:r>
                          </w:p>
                          <w:p w14:paraId="29847BC0" w14:textId="77777777" w:rsidR="004E7156" w:rsidRDefault="004E7156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4C2C7B81" w:rsidR="00EF65BE" w:rsidRDefault="004E7156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mindful activities help you feel safe or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</w:t>
                      </w: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affirmed?</w:t>
                      </w:r>
                    </w:p>
                    <w:p w14:paraId="29847BC0" w14:textId="77777777" w:rsidR="004E7156" w:rsidRDefault="004E7156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57F0F6B3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1D338C45" w:rsidR="00EF65BE" w:rsidRDefault="004E7156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does mindfulness affect your urges or emotional intensity?</w:t>
                            </w:r>
                          </w:p>
                          <w:p w14:paraId="16CAB40C" w14:textId="77777777" w:rsidR="004E7156" w:rsidRPr="00CB2839" w:rsidRDefault="004E7156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1D338C45" w:rsidR="00EF65BE" w:rsidRDefault="004E7156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How does mindfulness affect your urges or emotional intensity?</w:t>
                      </w:r>
                    </w:p>
                    <w:p w14:paraId="16CAB40C" w14:textId="77777777" w:rsidR="004E7156" w:rsidRPr="00CB2839" w:rsidRDefault="004E7156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52351CD9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1049E02D" w:rsidR="00EF65BE" w:rsidRDefault="004E7156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identity</w:t>
                            </w: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 xml:space="preserve">related stressors pull you out of the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</w:t>
                            </w: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present?</w:t>
                            </w:r>
                          </w:p>
                          <w:p w14:paraId="46D0EF6E" w14:textId="77777777" w:rsidR="004E7156" w:rsidRPr="00DF0CD3" w:rsidRDefault="004E7156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1049E02D" w:rsidR="00EF65BE" w:rsidRDefault="004E7156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What identity</w:t>
                      </w: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 xml:space="preserve">related stressors pull you out of the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</w:t>
                      </w: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present?</w:t>
                      </w:r>
                    </w:p>
                    <w:p w14:paraId="46D0EF6E" w14:textId="77777777" w:rsidR="004E7156" w:rsidRPr="00DF0CD3" w:rsidRDefault="004E7156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0CEB44BC" w:rsidR="00E96839" w:rsidRDefault="00E96839" w:rsidP="006C793F">
      <w:pPr>
        <w:rPr>
          <w:b/>
          <w:bCs/>
        </w:rPr>
      </w:pPr>
    </w:p>
    <w:p w14:paraId="47510B95" w14:textId="57898D3B" w:rsidR="00E96839" w:rsidRDefault="00E96839" w:rsidP="006C793F">
      <w:pPr>
        <w:rPr>
          <w:b/>
          <w:bCs/>
        </w:rPr>
      </w:pPr>
    </w:p>
    <w:p w14:paraId="3A61E101" w14:textId="1DFF8692" w:rsidR="00E96839" w:rsidRDefault="003F38BF" w:rsidP="006C79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513EEDC" wp14:editId="6EDA4210">
            <wp:simplePos x="0" y="0"/>
            <wp:positionH relativeFrom="margin">
              <wp:align>center</wp:align>
            </wp:positionH>
            <wp:positionV relativeFrom="paragraph">
              <wp:posOffset>196311</wp:posOffset>
            </wp:positionV>
            <wp:extent cx="970915" cy="1152525"/>
            <wp:effectExtent l="0" t="0" r="0" b="9525"/>
            <wp:wrapNone/>
            <wp:docPr id="684199401" name="Picture 13" descr="A blue circle with two hand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99401" name="Picture 13" descr="A blue circle with two hand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083AB54B" wp14:editId="757D7D64">
            <wp:simplePos x="0" y="0"/>
            <wp:positionH relativeFrom="margin">
              <wp:posOffset>4794191</wp:posOffset>
            </wp:positionH>
            <wp:positionV relativeFrom="paragraph">
              <wp:posOffset>238920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0931811B" wp14:editId="49E2E5B9">
            <wp:simplePos x="0" y="0"/>
            <wp:positionH relativeFrom="margin">
              <wp:align>left</wp:align>
            </wp:positionH>
            <wp:positionV relativeFrom="paragraph">
              <wp:posOffset>248706</wp:posOffset>
            </wp:positionV>
            <wp:extent cx="760095" cy="1060450"/>
            <wp:effectExtent l="0" t="0" r="1905" b="6350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52871452" w:rsidR="00E96839" w:rsidRDefault="00E96839" w:rsidP="006C793F">
      <w:pPr>
        <w:rPr>
          <w:b/>
          <w:bCs/>
        </w:rPr>
      </w:pPr>
    </w:p>
    <w:p w14:paraId="5667B622" w14:textId="718BDF39" w:rsidR="00E96839" w:rsidRDefault="00E96839" w:rsidP="006C793F">
      <w:pPr>
        <w:rPr>
          <w:b/>
          <w:bCs/>
        </w:rPr>
      </w:pPr>
    </w:p>
    <w:p w14:paraId="4C0F07F5" w14:textId="07EF4AFC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5AA09948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2FF3EB6B" w:rsidR="00EF65BE" w:rsidRDefault="004E7156" w:rsidP="004E7156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small mindful moment could you add to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        </w:t>
                            </w:r>
                            <w:r w:rsidRPr="004E715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your day?</w:t>
                            </w:r>
                          </w:p>
                          <w:p w14:paraId="254B5CA0" w14:textId="77777777" w:rsidR="004E7156" w:rsidRPr="00DF0CD3" w:rsidRDefault="004E7156" w:rsidP="004E7156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2FF3EB6B" w:rsidR="00EF65BE" w:rsidRDefault="004E7156" w:rsidP="004E7156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>What small mindful moment could you add to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        </w:t>
                      </w:r>
                      <w:r w:rsidRPr="004E7156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your day?</w:t>
                      </w:r>
                    </w:p>
                    <w:p w14:paraId="254B5CA0" w14:textId="77777777" w:rsidR="004E7156" w:rsidRPr="00DF0CD3" w:rsidRDefault="004E7156" w:rsidP="004E7156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720B" w14:textId="77777777" w:rsidR="00455A70" w:rsidRDefault="00455A70" w:rsidP="006C793F">
      <w:pPr>
        <w:spacing w:after="0" w:line="240" w:lineRule="auto"/>
      </w:pPr>
      <w:r>
        <w:separator/>
      </w:r>
    </w:p>
  </w:endnote>
  <w:endnote w:type="continuationSeparator" w:id="0">
    <w:p w14:paraId="7137E7B5" w14:textId="77777777" w:rsidR="00455A70" w:rsidRDefault="00455A70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3BA5" w14:textId="77777777" w:rsidR="00455A70" w:rsidRDefault="00455A70" w:rsidP="006C793F">
      <w:pPr>
        <w:spacing w:after="0" w:line="240" w:lineRule="auto"/>
      </w:pPr>
      <w:r>
        <w:separator/>
      </w:r>
    </w:p>
  </w:footnote>
  <w:footnote w:type="continuationSeparator" w:id="0">
    <w:p w14:paraId="397954AE" w14:textId="77777777" w:rsidR="00455A70" w:rsidRDefault="00455A70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0812E1"/>
    <w:rsid w:val="00141569"/>
    <w:rsid w:val="002C4CED"/>
    <w:rsid w:val="00313B70"/>
    <w:rsid w:val="003149A5"/>
    <w:rsid w:val="00375BBD"/>
    <w:rsid w:val="003B537A"/>
    <w:rsid w:val="003F38BF"/>
    <w:rsid w:val="00444DA0"/>
    <w:rsid w:val="00455A70"/>
    <w:rsid w:val="004E7156"/>
    <w:rsid w:val="00515D14"/>
    <w:rsid w:val="00535D6C"/>
    <w:rsid w:val="005476F7"/>
    <w:rsid w:val="00576F60"/>
    <w:rsid w:val="005A4905"/>
    <w:rsid w:val="005C4F55"/>
    <w:rsid w:val="005E7C30"/>
    <w:rsid w:val="006217E2"/>
    <w:rsid w:val="00674431"/>
    <w:rsid w:val="006A3D8E"/>
    <w:rsid w:val="006C793F"/>
    <w:rsid w:val="0079735D"/>
    <w:rsid w:val="007E5622"/>
    <w:rsid w:val="008C662D"/>
    <w:rsid w:val="00A4626D"/>
    <w:rsid w:val="00B537A7"/>
    <w:rsid w:val="00C27E4E"/>
    <w:rsid w:val="00CB2839"/>
    <w:rsid w:val="00D67A91"/>
    <w:rsid w:val="00DF0CD3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14</cp:revision>
  <dcterms:created xsi:type="dcterms:W3CDTF">2026-02-07T15:09:00Z</dcterms:created>
  <dcterms:modified xsi:type="dcterms:W3CDTF">2026-02-16T18:21:00Z</dcterms:modified>
</cp:coreProperties>
</file>